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eastAsia="黑体"/>
          <w:color w:val="000000"/>
          <w:kern w:val="0"/>
          <w:sz w:val="32"/>
          <w:szCs w:val="28"/>
          <w:lang w:val="zh-CN"/>
        </w:rPr>
      </w:pPr>
      <w:r>
        <w:rPr>
          <w:rFonts w:eastAsia="黑体"/>
          <w:color w:val="000000"/>
          <w:kern w:val="0"/>
          <w:sz w:val="32"/>
          <w:szCs w:val="28"/>
          <w:lang w:val="zh-CN"/>
        </w:rPr>
        <w:t>附件1</w:t>
      </w:r>
    </w:p>
    <w:p>
      <w:pPr>
        <w:autoSpaceDE w:val="0"/>
        <w:autoSpaceDN w:val="0"/>
        <w:adjustRightInd w:val="0"/>
        <w:spacing w:beforeLines="0" w:afterLines="0" w:line="600" w:lineRule="exact"/>
        <w:jc w:val="center"/>
        <w:rPr>
          <w:rFonts w:hint="eastAsia" w:eastAsia="文星简小标宋"/>
          <w:color w:val="000000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beforeLines="0" w:afterLines="0" w:line="600" w:lineRule="exact"/>
        <w:jc w:val="center"/>
        <w:rPr>
          <w:rFonts w:hint="eastAsia" w:eastAsia="文星简小标宋"/>
          <w:color w:val="000000"/>
          <w:kern w:val="0"/>
          <w:sz w:val="44"/>
          <w:szCs w:val="44"/>
          <w:lang w:val="zh-CN"/>
        </w:rPr>
      </w:pPr>
      <w:r>
        <w:rPr>
          <w:rFonts w:hint="eastAsia" w:eastAsia="文星简小标宋"/>
          <w:color w:val="000000"/>
          <w:kern w:val="0"/>
          <w:sz w:val="44"/>
          <w:szCs w:val="44"/>
          <w:lang w:val="zh-CN"/>
        </w:rPr>
        <w:t>第三届“海河工匠杯”技能大赛—全国</w:t>
      </w:r>
    </w:p>
    <w:p>
      <w:pPr>
        <w:autoSpaceDE w:val="0"/>
        <w:autoSpaceDN w:val="0"/>
        <w:adjustRightInd w:val="0"/>
        <w:spacing w:beforeLines="0" w:afterLines="0" w:line="600" w:lineRule="exact"/>
        <w:jc w:val="center"/>
        <w:rPr>
          <w:rFonts w:hint="eastAsia" w:eastAsia="文星简小标宋"/>
          <w:color w:val="000000"/>
          <w:kern w:val="0"/>
          <w:sz w:val="44"/>
          <w:szCs w:val="44"/>
          <w:lang w:val="zh-CN"/>
        </w:rPr>
      </w:pPr>
      <w:r>
        <w:rPr>
          <w:rFonts w:hint="eastAsia" w:eastAsia="文星简小标宋"/>
          <w:color w:val="000000"/>
          <w:kern w:val="0"/>
          <w:sz w:val="44"/>
          <w:szCs w:val="44"/>
          <w:lang w:val="zh-CN"/>
        </w:rPr>
        <w:t>服务型制造应用技术技能大赛天津</w:t>
      </w:r>
    </w:p>
    <w:p>
      <w:pPr>
        <w:autoSpaceDE w:val="0"/>
        <w:autoSpaceDN w:val="0"/>
        <w:adjustRightIn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eastAsia="文星简小标宋"/>
          <w:color w:val="000000"/>
          <w:kern w:val="0"/>
          <w:sz w:val="44"/>
          <w:szCs w:val="44"/>
          <w:lang w:val="zh-CN"/>
        </w:rPr>
        <w:t>选拔赛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组委会名单</w:t>
      </w:r>
    </w:p>
    <w:p>
      <w:pPr>
        <w:autoSpaceDE w:val="0"/>
        <w:autoSpaceDN w:val="0"/>
        <w:adjustRightInd w:val="0"/>
        <w:spacing w:beforeLines="0" w:afterLines="0" w:line="600" w:lineRule="exact"/>
        <w:ind w:firstLine="560"/>
        <w:jc w:val="center"/>
        <w:rPr>
          <w:rFonts w:eastAsia="文星简小标宋"/>
          <w:b/>
          <w:sz w:val="36"/>
          <w:szCs w:val="36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3898" w:leftChars="256" w:hanging="3360" w:hangingChars="1050"/>
        <w:textAlignment w:val="auto"/>
        <w:rPr>
          <w:rFonts w:eastAsia="黑体"/>
          <w:color w:val="000000"/>
          <w:kern w:val="0"/>
          <w:sz w:val="32"/>
          <w:szCs w:val="28"/>
          <w:lang w:val="zh-CN"/>
        </w:rPr>
      </w:pPr>
      <w:r>
        <w:rPr>
          <w:rFonts w:hAnsi="黑体" w:eastAsia="黑体"/>
          <w:color w:val="000000"/>
          <w:kern w:val="0"/>
          <w:sz w:val="32"/>
          <w:szCs w:val="28"/>
          <w:lang w:val="zh-CN"/>
        </w:rPr>
        <w:t>一、竞赛组委会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3091" w:leftChars="256" w:hanging="2553" w:hangingChars="798"/>
        <w:textAlignment w:val="auto"/>
        <w:rPr>
          <w:rFonts w:eastAsia="仿宋_GB2312"/>
          <w:color w:val="000000"/>
          <w:kern w:val="0"/>
          <w:sz w:val="32"/>
          <w:szCs w:val="28"/>
          <w:lang w:val="zh-CN"/>
        </w:rPr>
      </w:pPr>
      <w:r>
        <w:rPr>
          <w:rFonts w:eastAsia="仿宋_GB2312"/>
          <w:color w:val="000000"/>
          <w:kern w:val="0"/>
          <w:sz w:val="32"/>
          <w:szCs w:val="28"/>
          <w:lang w:val="zh-CN"/>
        </w:rPr>
        <w:t>主　任：刘　宇　市人</w:t>
      </w: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>社</w:t>
      </w:r>
      <w:r>
        <w:rPr>
          <w:rFonts w:eastAsia="仿宋_GB2312"/>
          <w:color w:val="000000"/>
          <w:kern w:val="0"/>
          <w:sz w:val="32"/>
          <w:szCs w:val="28"/>
          <w:lang w:val="zh-CN"/>
        </w:rPr>
        <w:t>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3091" w:leftChars="1472" w:firstLine="76" w:firstLineChars="24"/>
        <w:textAlignment w:val="auto"/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>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3021" w:leftChars="256" w:hanging="2483" w:hangingChars="776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>委  员</w:t>
      </w:r>
      <w:r>
        <w:rPr>
          <w:rFonts w:eastAsia="仿宋_GB2312"/>
          <w:color w:val="000000"/>
          <w:kern w:val="0"/>
          <w:sz w:val="32"/>
          <w:szCs w:val="28"/>
          <w:lang w:val="zh-CN"/>
        </w:rPr>
        <w:t>：吴立国　</w:t>
      </w:r>
      <w:r>
        <w:rPr>
          <w:rFonts w:eastAsia="仿宋_GB2312"/>
          <w:sz w:val="32"/>
          <w:szCs w:val="32"/>
        </w:rPr>
        <w:t>市人社局职业能力建设处处长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3091" w:leftChars="1472" w:firstLine="76" w:firstLineChars="24"/>
        <w:textAlignment w:val="auto"/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28"/>
          <w:lang w:val="en-US" w:eastAsia="zh-CN"/>
        </w:rPr>
        <w:t>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3017" w:leftChars="864" w:hanging="1203" w:hangingChars="37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zh-CN"/>
        </w:rPr>
        <w:t>孙臣玮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市就业服务中心主任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3017" w:leftChars="864" w:hanging="1203" w:hangingChars="376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刘</w:t>
      </w:r>
      <w:r>
        <w:rPr>
          <w:rFonts w:hint="eastAsia" w:eastAsia="仿宋_GB2312" w:cs="Times New Roman"/>
          <w:sz w:val="32"/>
          <w:szCs w:val="32"/>
          <w:lang w:val="zh-CN"/>
        </w:rPr>
        <w:t>永盛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市职业技能公共实训中心主任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3898" w:leftChars="256" w:hanging="3360" w:hangingChars="1050"/>
        <w:textAlignment w:val="auto"/>
        <w:rPr>
          <w:rFonts w:eastAsia="黑体"/>
          <w:color w:val="000000"/>
          <w:kern w:val="0"/>
          <w:sz w:val="32"/>
          <w:szCs w:val="28"/>
          <w:lang w:val="zh-CN"/>
        </w:rPr>
      </w:pPr>
      <w:r>
        <w:rPr>
          <w:rFonts w:hAnsi="黑体" w:eastAsia="黑体"/>
          <w:color w:val="000000"/>
          <w:kern w:val="0"/>
          <w:sz w:val="32"/>
          <w:szCs w:val="28"/>
          <w:lang w:val="zh-CN"/>
        </w:rPr>
        <w:t>二、办公室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3180" w:leftChars="257" w:hanging="2640" w:hangingChars="825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28"/>
          <w:lang w:val="zh-CN"/>
        </w:rPr>
        <w:t>主　任：吴立国</w:t>
      </w:r>
      <w:r>
        <w:rPr>
          <w:rFonts w:hint="eastAsia" w:eastAsia="仿宋_GB2312"/>
          <w:color w:val="000000"/>
          <w:kern w:val="0"/>
          <w:sz w:val="32"/>
          <w:szCs w:val="28"/>
          <w:lang w:val="zh-CN"/>
        </w:rPr>
        <w:t>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3180" w:leftChars="257" w:hanging="2640" w:hangingChars="825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成  员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  <w:lang w:val="zh-CN"/>
        </w:rPr>
        <w:t>张恒荣　</w:t>
      </w:r>
      <w:r>
        <w:rPr>
          <w:rFonts w:eastAsia="仿宋_GB2312"/>
          <w:sz w:val="32"/>
          <w:szCs w:val="32"/>
        </w:rPr>
        <w:t>市人社局职业能力建设处副处长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3176" w:leftChars="865" w:hanging="1360" w:hangingChars="42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eastAsia" w:eastAsia="仿宋_GB2312" w:cs="Times New Roman"/>
          <w:sz w:val="32"/>
          <w:szCs w:val="32"/>
          <w:lang w:val="zh-CN"/>
        </w:rPr>
        <w:t>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露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市职业技能公共实训中心</w:t>
      </w:r>
      <w:r>
        <w:rPr>
          <w:rFonts w:hint="eastAsia" w:eastAsia="仿宋_GB2312" w:cs="Times New Roman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3176" w:leftChars="865" w:hanging="1360" w:hangingChars="42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曾  永  </w:t>
      </w:r>
      <w:r>
        <w:rPr>
          <w:rFonts w:eastAsia="仿宋_GB2312"/>
          <w:kern w:val="0"/>
          <w:sz w:val="32"/>
          <w:szCs w:val="28"/>
          <w:highlight w:val="none"/>
        </w:rPr>
        <w:t>市就业服务中心</w:t>
      </w:r>
      <w:r>
        <w:rPr>
          <w:rFonts w:hint="eastAsia" w:eastAsia="仿宋_GB2312"/>
          <w:kern w:val="0"/>
          <w:sz w:val="32"/>
          <w:szCs w:val="28"/>
          <w:highlight w:val="none"/>
        </w:rPr>
        <w:t>竞赛服务部部</w:t>
      </w:r>
      <w:r>
        <w:rPr>
          <w:rFonts w:eastAsia="仿宋_GB2312"/>
          <w:kern w:val="0"/>
          <w:sz w:val="32"/>
          <w:szCs w:val="28"/>
          <w:highlight w:val="none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3176" w:leftChars="865" w:hanging="1360" w:hangingChars="425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张舒雅</w:t>
      </w:r>
      <w:r>
        <w:rPr>
          <w:rFonts w:eastAsia="仿宋_GB2312"/>
          <w:kern w:val="0"/>
          <w:sz w:val="32"/>
          <w:szCs w:val="32"/>
          <w:lang w:val="zh-CN"/>
        </w:rPr>
        <w:t xml:space="preserve"> </w:t>
      </w:r>
      <w:r>
        <w:rPr>
          <w:rFonts w:hint="eastAsia" w:eastAsia="仿宋_GB2312"/>
          <w:kern w:val="0"/>
          <w:sz w:val="32"/>
          <w:szCs w:val="28"/>
          <w:highlight w:val="none"/>
          <w:lang w:val="en-US" w:eastAsia="zh-CN"/>
        </w:rPr>
        <w:t xml:space="preserve"> 市职业技能公共实训中心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D15E06-6898-4D86-9866-47D5783A8A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1B1B50C-1CB0-4B3F-8697-D7642A3A790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D11648E-7802-455F-AEA1-568311C99A0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E84DBA11-9D76-4ECE-9FB6-6C751530CB6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4711065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95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uZEQ9cAAAAKAQAADwAAAAAAAAABACAAAAAiAAAAZHJzL2Rvd25yZXYueG1s&#10;UEsBAhQAFAAAAAgAh07iQLqMOCs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37D0883"/>
    <w:rsid w:val="1DE78E9A"/>
    <w:rsid w:val="1ED91305"/>
    <w:rsid w:val="2EDFEF0B"/>
    <w:rsid w:val="3BD34C15"/>
    <w:rsid w:val="3BF74616"/>
    <w:rsid w:val="3BFBA4C2"/>
    <w:rsid w:val="4F8F1095"/>
    <w:rsid w:val="4F97B63B"/>
    <w:rsid w:val="51EA0138"/>
    <w:rsid w:val="5DFC449C"/>
    <w:rsid w:val="5F5FA4EE"/>
    <w:rsid w:val="5FFED731"/>
    <w:rsid w:val="7F7FD001"/>
    <w:rsid w:val="7FCB2B6D"/>
    <w:rsid w:val="9AB7ECB7"/>
    <w:rsid w:val="AE7FAEA1"/>
    <w:rsid w:val="BBAD8772"/>
    <w:rsid w:val="C74B68BF"/>
    <w:rsid w:val="EF8F625A"/>
    <w:rsid w:val="EFFFB1FB"/>
    <w:rsid w:val="FBCF7AD2"/>
    <w:rsid w:val="FEF8A729"/>
    <w:rsid w:val="FFFD1551"/>
    <w:rsid w:val="FFFFA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2">
    <w:name w:val="NormalCharacter"/>
    <w:semiHidden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1400</Words>
  <Characters>1408</Characters>
  <Lines>1</Lines>
  <Paragraphs>1</Paragraphs>
  <TotalTime>3</TotalTime>
  <ScaleCrop>false</ScaleCrop>
  <LinksUpToDate>false</LinksUpToDate>
  <CharactersWithSpaces>1746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linhong</dc:creator>
  <cp:lastModifiedBy>楠其湑湑</cp:lastModifiedBy>
  <cp:lastPrinted>2005-02-23T23:04:00Z</cp:lastPrinted>
  <dcterms:modified xsi:type="dcterms:W3CDTF">2022-10-25T03:20:20Z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2742EE5D09FB44E7BDFE0EB2B68547C2</vt:lpwstr>
  </property>
</Properties>
</file>